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DC09" w14:textId="52869AC5" w:rsidR="006578AA" w:rsidRPr="00527715" w:rsidRDefault="006578AA" w:rsidP="006578AA">
      <w:pPr>
        <w:jc w:val="center"/>
        <w:rPr>
          <w:rFonts w:ascii="Times New Roman" w:hAnsi="Times New Roman" w:cs="Times New Roman"/>
          <w:b/>
        </w:rPr>
      </w:pPr>
      <w:r w:rsidRPr="00527715">
        <w:rPr>
          <w:rFonts w:ascii="Times New Roman" w:hAnsi="Times New Roman" w:cs="Times New Roman"/>
          <w:b/>
        </w:rPr>
        <w:t xml:space="preserve">Title </w:t>
      </w:r>
      <w:r w:rsidRPr="00527715">
        <w:rPr>
          <w:rFonts w:ascii="Times New Roman" w:hAnsi="Times New Roman"/>
          <w:b/>
          <w:bCs/>
          <w:cs/>
        </w:rPr>
        <w:t>(</w:t>
      </w:r>
      <w:r w:rsidRPr="00527715">
        <w:rPr>
          <w:rFonts w:ascii="Times New Roman" w:hAnsi="Times New Roman" w:cs="Times New Roman"/>
          <w:b/>
        </w:rPr>
        <w:t xml:space="preserve">Times New Roman, 12 points, bold, capitalize </w:t>
      </w:r>
      <w:r w:rsidR="003E5C6A">
        <w:rPr>
          <w:rFonts w:ascii="Times New Roman" w:hAnsi="Times New Roman" w:cs="Times New Roman"/>
          <w:b/>
        </w:rPr>
        <w:t>all the</w:t>
      </w:r>
      <w:r w:rsidRPr="00527715">
        <w:rPr>
          <w:rFonts w:ascii="Times New Roman" w:hAnsi="Times New Roman" w:cs="Times New Roman"/>
          <w:b/>
        </w:rPr>
        <w:t xml:space="preserve"> word</w:t>
      </w:r>
      <w:r w:rsidR="003E5C6A">
        <w:rPr>
          <w:rFonts w:ascii="Times New Roman" w:hAnsi="Times New Roman" w:cs="Times New Roman"/>
          <w:b/>
        </w:rPr>
        <w:t>s</w:t>
      </w:r>
      <w:r w:rsidRPr="00527715">
        <w:rPr>
          <w:rFonts w:ascii="Times New Roman" w:hAnsi="Times New Roman" w:cs="Times New Roman"/>
          <w:b/>
        </w:rPr>
        <w:t>, center justified</w:t>
      </w:r>
      <w:r w:rsidRPr="00527715">
        <w:rPr>
          <w:rFonts w:ascii="Times New Roman" w:hAnsi="Times New Roman"/>
          <w:b/>
          <w:bCs/>
          <w:cs/>
        </w:rPr>
        <w:t xml:space="preserve">) </w:t>
      </w:r>
    </w:p>
    <w:p w14:paraId="79A839DB" w14:textId="6C6683BA" w:rsidR="006578AA" w:rsidRPr="00527715" w:rsidRDefault="00C465C5" w:rsidP="00D737A7">
      <w:pPr>
        <w:rPr>
          <w:rFonts w:ascii="Times New Roman" w:hAnsi="Times New Roman" w:cs="Times New Roman"/>
          <w:sz w:val="22"/>
          <w:szCs w:val="22"/>
        </w:rPr>
      </w:pPr>
      <w:r w:rsidRPr="0013283D">
        <w:rPr>
          <w:rFonts w:ascii="Times New Roman" w:hAnsi="Times New Roman" w:cs="Times New Roman"/>
          <w:sz w:val="22"/>
          <w:szCs w:val="22"/>
        </w:rPr>
        <w:t>First name</w:t>
      </w:r>
      <w:r w:rsidR="006578AA" w:rsidRPr="0013283D">
        <w:rPr>
          <w:rFonts w:ascii="Times New Roman" w:hAnsi="Times New Roman" w:cs="Times New Roman"/>
          <w:sz w:val="22"/>
          <w:szCs w:val="22"/>
        </w:rPr>
        <w:t xml:space="preserve"> Last</w:t>
      </w:r>
      <w:r w:rsidRPr="0013283D">
        <w:rPr>
          <w:rFonts w:ascii="Times New Roman" w:hAnsi="Times New Roman" w:cs="Times New Roman"/>
          <w:sz w:val="22"/>
          <w:szCs w:val="22"/>
        </w:rPr>
        <w:t xml:space="preserve"> </w:t>
      </w:r>
      <w:r w:rsidR="006578AA" w:rsidRPr="0013283D">
        <w:rPr>
          <w:rFonts w:ascii="Times New Roman" w:hAnsi="Times New Roman" w:cs="Times New Roman"/>
          <w:sz w:val="22"/>
          <w:szCs w:val="22"/>
        </w:rPr>
        <w:t>name</w:t>
      </w:r>
      <w:r w:rsidR="006578AA" w:rsidRPr="0013283D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6578AA" w:rsidRPr="00527715">
        <w:rPr>
          <w:rFonts w:ascii="Times New Roman" w:hAnsi="Times New Roman" w:cs="Times New Roman"/>
          <w:sz w:val="22"/>
          <w:szCs w:val="22"/>
        </w:rPr>
        <w:t>, First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578AA" w:rsidRPr="00527715">
        <w:rPr>
          <w:rFonts w:ascii="Times New Roman" w:hAnsi="Times New Roman" w:cs="Times New Roman"/>
          <w:sz w:val="22"/>
          <w:szCs w:val="22"/>
        </w:rPr>
        <w:t>name Last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578AA" w:rsidRPr="00527715">
        <w:rPr>
          <w:rFonts w:ascii="Times New Roman" w:hAnsi="Times New Roman" w:cs="Times New Roman"/>
          <w:sz w:val="22"/>
          <w:szCs w:val="22"/>
        </w:rPr>
        <w:t>name</w:t>
      </w:r>
      <w:r w:rsidR="006578AA" w:rsidRPr="0052771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6578AA" w:rsidRPr="00527715">
        <w:rPr>
          <w:rFonts w:ascii="Times New Roman" w:hAnsi="Times New Roman" w:cs="Times New Roman"/>
          <w:sz w:val="22"/>
          <w:szCs w:val="22"/>
        </w:rPr>
        <w:t>,</w:t>
      </w:r>
      <w:r w:rsidR="005E5402">
        <w:rPr>
          <w:rFonts w:ascii="Times New Roman" w:hAnsi="Times New Roman" w:cstheme="minorBidi" w:hint="cs"/>
          <w:sz w:val="22"/>
          <w:szCs w:val="22"/>
          <w:cs/>
        </w:rPr>
        <w:t xml:space="preserve"> </w:t>
      </w:r>
      <w:r w:rsidR="005E5402">
        <w:rPr>
          <w:rFonts w:ascii="Times New Roman" w:hAnsi="Times New Roman" w:cstheme="minorBidi"/>
          <w:sz w:val="22"/>
          <w:szCs w:val="22"/>
          <w:lang w:val="en-GB"/>
        </w:rPr>
        <w:t>…,</w:t>
      </w:r>
      <w:r w:rsidR="006578AA" w:rsidRPr="00527715">
        <w:rPr>
          <w:rFonts w:ascii="Times New Roman" w:hAnsi="Times New Roman" w:cs="Times New Roman"/>
          <w:sz w:val="22"/>
          <w:szCs w:val="22"/>
        </w:rPr>
        <w:t xml:space="preserve"> First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578AA" w:rsidRPr="00527715">
        <w:rPr>
          <w:rFonts w:ascii="Times New Roman" w:hAnsi="Times New Roman" w:cs="Times New Roman"/>
          <w:sz w:val="22"/>
          <w:szCs w:val="22"/>
        </w:rPr>
        <w:t>name Last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578AA" w:rsidRPr="00527715">
        <w:rPr>
          <w:rFonts w:ascii="Times New Roman" w:hAnsi="Times New Roman" w:cs="Times New Roman"/>
          <w:sz w:val="22"/>
          <w:szCs w:val="22"/>
        </w:rPr>
        <w:t>name</w:t>
      </w:r>
      <w:r w:rsidR="006578AA" w:rsidRPr="00527715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6578AA" w:rsidRPr="00527715">
        <w:rPr>
          <w:rFonts w:ascii="Times New Roman" w:hAnsi="Times New Roman"/>
          <w:sz w:val="22"/>
          <w:szCs w:val="22"/>
          <w:cs/>
        </w:rPr>
        <w:t>* (</w:t>
      </w:r>
      <w:r w:rsidR="006578AA" w:rsidRPr="00527715">
        <w:rPr>
          <w:rFonts w:ascii="Times New Roman" w:hAnsi="Times New Roman" w:cs="Times New Roman"/>
          <w:sz w:val="22"/>
          <w:szCs w:val="22"/>
        </w:rPr>
        <w:t xml:space="preserve">Times New Roman, </w:t>
      </w:r>
      <w:r w:rsidR="006578AA" w:rsidRPr="00D737A7">
        <w:rPr>
          <w:rFonts w:ascii="Times New Roman" w:hAnsi="Times New Roman" w:cs="Times New Roman"/>
          <w:bCs/>
          <w:sz w:val="22"/>
          <w:szCs w:val="22"/>
        </w:rPr>
        <w:t>1</w:t>
      </w:r>
      <w:r w:rsidR="00D737A7" w:rsidRPr="00D737A7">
        <w:rPr>
          <w:rFonts w:ascii="Times New Roman" w:hAnsi="Times New Roman" w:cs="Times New Roman"/>
          <w:bCs/>
          <w:sz w:val="22"/>
          <w:szCs w:val="22"/>
        </w:rPr>
        <w:t>0</w:t>
      </w:r>
      <w:r w:rsidR="006578AA" w:rsidRPr="00D737A7">
        <w:rPr>
          <w:rFonts w:ascii="Times New Roman" w:hAnsi="Times New Roman" w:cs="Times New Roman"/>
          <w:bCs/>
          <w:sz w:val="22"/>
          <w:szCs w:val="22"/>
        </w:rPr>
        <w:t xml:space="preserve"> points</w:t>
      </w:r>
      <w:r w:rsidR="006578AA" w:rsidRPr="00527715">
        <w:rPr>
          <w:rFonts w:ascii="Times New Roman" w:hAnsi="Times New Roman" w:cs="Times New Roman"/>
          <w:sz w:val="22"/>
          <w:szCs w:val="22"/>
        </w:rPr>
        <w:t xml:space="preserve">, </w:t>
      </w:r>
      <w:r w:rsidR="006578AA" w:rsidRPr="00527715">
        <w:rPr>
          <w:rFonts w:ascii="Times New Roman" w:hAnsi="Times New Roman"/>
          <w:sz w:val="22"/>
          <w:szCs w:val="22"/>
          <w:cs/>
        </w:rPr>
        <w:t xml:space="preserve">* </w:t>
      </w:r>
      <w:r w:rsidR="006578AA" w:rsidRPr="00527715">
        <w:rPr>
          <w:rFonts w:ascii="Times New Roman" w:hAnsi="Times New Roman" w:cs="Times New Roman"/>
          <w:sz w:val="22"/>
          <w:szCs w:val="22"/>
        </w:rPr>
        <w:t>after the corresponding author</w:t>
      </w:r>
      <w:r w:rsidR="006578AA" w:rsidRPr="00527715">
        <w:rPr>
          <w:rFonts w:ascii="Times New Roman" w:hAnsi="Times New Roman"/>
          <w:sz w:val="22"/>
          <w:szCs w:val="22"/>
          <w:cs/>
        </w:rPr>
        <w:t>)</w:t>
      </w:r>
    </w:p>
    <w:p w14:paraId="45C078AD" w14:textId="3057E2D7" w:rsidR="006578AA" w:rsidRPr="00527715" w:rsidRDefault="00D737A7" w:rsidP="00D737A7">
      <w:pPr>
        <w:rPr>
          <w:rFonts w:ascii="Times New Roman" w:hAnsi="Times New Roman" w:cs="Times New Roman"/>
          <w:i/>
          <w:sz w:val="20"/>
          <w:szCs w:val="20"/>
        </w:rPr>
      </w:pPr>
      <w:r w:rsidRPr="00D737A7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6578AA" w:rsidRPr="00527715">
        <w:rPr>
          <w:rFonts w:ascii="Times New Roman" w:hAnsi="Times New Roman" w:cs="Times New Roman"/>
          <w:i/>
          <w:sz w:val="20"/>
          <w:szCs w:val="20"/>
        </w:rPr>
        <w:t xml:space="preserve">Affiliation </w:t>
      </w:r>
      <w:r w:rsidR="006578AA" w:rsidRPr="00527715">
        <w:rPr>
          <w:rFonts w:ascii="Times New Roman" w:hAnsi="Times New Roman"/>
          <w:i/>
          <w:iCs/>
          <w:sz w:val="20"/>
          <w:szCs w:val="20"/>
          <w:cs/>
        </w:rPr>
        <w:t>(</w:t>
      </w:r>
      <w:r w:rsidR="006578AA" w:rsidRPr="00527715">
        <w:rPr>
          <w:rFonts w:ascii="Times New Roman" w:hAnsi="Times New Roman" w:cs="Times New Roman"/>
          <w:i/>
          <w:sz w:val="20"/>
          <w:szCs w:val="20"/>
        </w:rPr>
        <w:t>Times New Roman, 10 points, italicized</w:t>
      </w:r>
      <w:r>
        <w:rPr>
          <w:rFonts w:ascii="Times New Roman" w:hAnsi="Times New Roman"/>
          <w:i/>
          <w:iCs/>
          <w:sz w:val="20"/>
          <w:szCs w:val="20"/>
        </w:rPr>
        <w:t>, Align left</w:t>
      </w:r>
      <w:r w:rsidR="006578AA" w:rsidRPr="00527715">
        <w:rPr>
          <w:rFonts w:ascii="Times New Roman" w:hAnsi="Times New Roman"/>
          <w:i/>
          <w:iCs/>
          <w:sz w:val="20"/>
          <w:szCs w:val="20"/>
          <w:cs/>
        </w:rPr>
        <w:t>)</w:t>
      </w:r>
    </w:p>
    <w:p w14:paraId="03E250E7" w14:textId="67E75294" w:rsidR="006578AA" w:rsidRPr="00527715" w:rsidRDefault="006578AA" w:rsidP="00D737A7">
      <w:pPr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27715">
        <w:rPr>
          <w:rFonts w:ascii="Times New Roman" w:hAnsi="Times New Roman"/>
          <w:sz w:val="20"/>
          <w:szCs w:val="20"/>
          <w:cs/>
        </w:rPr>
        <w:t>*</w:t>
      </w:r>
      <w:r w:rsidRPr="00527715">
        <w:rPr>
          <w:rFonts w:ascii="Times New Roman" w:hAnsi="Times New Roman" w:cs="Times New Roman"/>
          <w:i/>
          <w:sz w:val="20"/>
          <w:szCs w:val="20"/>
        </w:rPr>
        <w:t>E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>-</w:t>
      </w:r>
      <w:r w:rsidRPr="00527715">
        <w:rPr>
          <w:rFonts w:ascii="Times New Roman" w:hAnsi="Times New Roman" w:cs="Times New Roman"/>
          <w:i/>
          <w:sz w:val="20"/>
          <w:szCs w:val="20"/>
        </w:rPr>
        <w:t>mail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 xml:space="preserve">: </w:t>
      </w:r>
      <w:r w:rsidR="00D737A7">
        <w:rPr>
          <w:rFonts w:ascii="Times New Roman" w:hAnsi="Times New Roman" w:cs="Times New Roman"/>
          <w:i/>
          <w:sz w:val="20"/>
          <w:szCs w:val="20"/>
        </w:rPr>
        <w:t>c</w:t>
      </w:r>
      <w:r w:rsidRPr="00527715">
        <w:rPr>
          <w:rFonts w:ascii="Times New Roman" w:hAnsi="Times New Roman" w:cs="Times New Roman"/>
          <w:i/>
          <w:sz w:val="20"/>
          <w:szCs w:val="20"/>
        </w:rPr>
        <w:t>orresponding Author</w:t>
      </w:r>
      <w:r w:rsidR="00D737A7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D737A7" w:rsidRPr="00527715">
        <w:rPr>
          <w:rFonts w:ascii="Times New Roman" w:hAnsi="Times New Roman" w:cs="Times New Roman"/>
          <w:i/>
          <w:sz w:val="20"/>
          <w:szCs w:val="20"/>
        </w:rPr>
        <w:t>Times New Roman, 10 points, italicized</w:t>
      </w:r>
      <w:r w:rsidR="00D737A7">
        <w:rPr>
          <w:rFonts w:ascii="Times New Roman" w:hAnsi="Times New Roman"/>
          <w:i/>
          <w:iCs/>
          <w:sz w:val="20"/>
          <w:szCs w:val="20"/>
        </w:rPr>
        <w:t>, Align left</w:t>
      </w:r>
      <w:r w:rsidR="00D737A7">
        <w:rPr>
          <w:rFonts w:ascii="Times New Roman" w:hAnsi="Times New Roman" w:cs="Times New Roman"/>
          <w:i/>
          <w:sz w:val="20"/>
          <w:szCs w:val="20"/>
        </w:rPr>
        <w:t xml:space="preserve"> )</w:t>
      </w:r>
      <w:r w:rsidRPr="0052771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C466F68" w14:textId="77777777" w:rsidR="006578AA" w:rsidRPr="00527715" w:rsidRDefault="006578AA" w:rsidP="006578AA">
      <w:pPr>
        <w:jc w:val="both"/>
        <w:rPr>
          <w:rFonts w:ascii="Times New Roman" w:eastAsia="Cordia New" w:hAnsi="Times New Roman" w:cs="Times New Roman"/>
        </w:rPr>
      </w:pPr>
    </w:p>
    <w:p w14:paraId="552CB92E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Abstract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:</w:t>
      </w:r>
    </w:p>
    <w:p w14:paraId="2FC8EFBB" w14:textId="0AAF4C7F" w:rsidR="00527715" w:rsidRPr="00527715" w:rsidRDefault="006578AA" w:rsidP="00527715">
      <w:pPr>
        <w:pBdr>
          <w:bottom w:val="single" w:sz="4" w:space="1" w:color="000000"/>
        </w:pBdr>
        <w:jc w:val="both"/>
        <w:rPr>
          <w:rFonts w:ascii="Times New Roman" w:hAnsi="Times New Roman"/>
          <w:sz w:val="22"/>
          <w:szCs w:val="22"/>
          <w:cs/>
        </w:rPr>
        <w:sectPr w:rsidR="00527715" w:rsidRPr="00527715" w:rsidSect="005277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021" w:bottom="993" w:left="1298" w:header="0" w:footer="622" w:gutter="0"/>
          <w:cols w:space="708"/>
          <w:docGrid w:linePitch="360"/>
        </w:sectPr>
      </w:pPr>
      <w:r w:rsidRPr="00527715">
        <w:rPr>
          <w:rFonts w:ascii="Times New Roman" w:hAnsi="Times New Roman" w:cs="Times New Roman"/>
          <w:sz w:val="22"/>
          <w:szCs w:val="22"/>
        </w:rPr>
        <w:tab/>
      </w:r>
      <w:r w:rsidR="00D737A7">
        <w:rPr>
          <w:rFonts w:ascii="Times New Roman" w:hAnsi="Times New Roman" w:cs="Times New Roman"/>
          <w:sz w:val="22"/>
          <w:szCs w:val="22"/>
        </w:rPr>
        <w:t xml:space="preserve">(The text of the proceeding must be written using </w:t>
      </w:r>
      <w:r w:rsidRPr="00527715">
        <w:rPr>
          <w:rFonts w:ascii="Times New Roman" w:hAnsi="Times New Roman" w:cs="Times New Roman"/>
          <w:sz w:val="22"/>
          <w:szCs w:val="22"/>
        </w:rPr>
        <w:t xml:space="preserve">Times New Roman, </w:t>
      </w:r>
      <w:r w:rsidRPr="00527715">
        <w:rPr>
          <w:rFonts w:ascii="Times New Roman" w:hAnsi="Times New Roman" w:cs="Times New Roman"/>
          <w:b/>
          <w:sz w:val="22"/>
          <w:szCs w:val="22"/>
        </w:rPr>
        <w:t>1</w:t>
      </w:r>
      <w:r w:rsidR="00D737A7">
        <w:rPr>
          <w:rFonts w:ascii="Times New Roman" w:hAnsi="Times New Roman" w:cs="Times New Roman"/>
          <w:b/>
          <w:sz w:val="22"/>
          <w:szCs w:val="22"/>
        </w:rPr>
        <w:t>1</w:t>
      </w:r>
      <w:r w:rsidRPr="00527715">
        <w:rPr>
          <w:rFonts w:ascii="Times New Roman" w:hAnsi="Times New Roman" w:cs="Times New Roman"/>
          <w:b/>
          <w:sz w:val="22"/>
          <w:szCs w:val="22"/>
        </w:rPr>
        <w:t xml:space="preserve"> points</w:t>
      </w:r>
      <w:r w:rsidRPr="00527715">
        <w:rPr>
          <w:rFonts w:ascii="Times New Roman" w:hAnsi="Times New Roman" w:cs="Times New Roman"/>
          <w:sz w:val="22"/>
          <w:szCs w:val="22"/>
        </w:rPr>
        <w:t xml:space="preserve">, fully justified, line spacing </w:t>
      </w:r>
      <w:r w:rsidRPr="00527715">
        <w:rPr>
          <w:rFonts w:ascii="Times New Roman" w:hAnsi="Times New Roman"/>
          <w:sz w:val="22"/>
          <w:szCs w:val="22"/>
          <w:cs/>
        </w:rPr>
        <w:t xml:space="preserve">= </w:t>
      </w:r>
      <w:r w:rsidRPr="00527715">
        <w:rPr>
          <w:rFonts w:ascii="Times New Roman" w:hAnsi="Times New Roman" w:cs="Times New Roman"/>
          <w:sz w:val="22"/>
          <w:szCs w:val="22"/>
        </w:rPr>
        <w:t>1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 xml:space="preserve">The maximum length </w:t>
      </w:r>
      <w:r w:rsidR="00D737A7">
        <w:rPr>
          <w:rFonts w:ascii="Times New Roman" w:hAnsi="Times New Roman" w:cs="Times New Roman"/>
          <w:sz w:val="22"/>
          <w:szCs w:val="22"/>
        </w:rPr>
        <w:t xml:space="preserve">of the abstract is </w:t>
      </w:r>
      <w:r w:rsidRPr="00527715">
        <w:rPr>
          <w:rFonts w:ascii="Times New Roman" w:hAnsi="Times New Roman" w:cs="Times New Roman"/>
          <w:sz w:val="22"/>
          <w:szCs w:val="22"/>
        </w:rPr>
        <w:t>200 words</w:t>
      </w:r>
      <w:r w:rsidR="00D737A7">
        <w:rPr>
          <w:rFonts w:ascii="Times New Roman" w:hAnsi="Times New Roman" w:cs="Times New Roman"/>
          <w:sz w:val="22"/>
          <w:szCs w:val="22"/>
        </w:rPr>
        <w:t xml:space="preserve">, and the full paper must not exceed </w:t>
      </w:r>
      <w:r w:rsidR="008A1295">
        <w:rPr>
          <w:rFonts w:ascii="Times New Roman" w:hAnsi="Times New Roman" w:cs="Times New Roman"/>
          <w:sz w:val="22"/>
          <w:szCs w:val="22"/>
        </w:rPr>
        <w:t>5</w:t>
      </w:r>
      <w:r w:rsidR="00D737A7">
        <w:rPr>
          <w:rFonts w:ascii="Times New Roman" w:hAnsi="Times New Roman" w:cs="Times New Roman"/>
          <w:sz w:val="22"/>
          <w:szCs w:val="22"/>
        </w:rPr>
        <w:t xml:space="preserve"> pages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r w:rsidR="00D737A7">
        <w:rPr>
          <w:rFonts w:ascii="Times New Roman" w:hAnsi="Times New Roman" w:cs="Times New Roman"/>
        </w:rPr>
        <w:t xml:space="preserve"> </w:t>
      </w:r>
      <w:r w:rsidRPr="00527715">
        <w:rPr>
          <w:rFonts w:ascii="Times New Roman" w:hAnsi="Times New Roman" w:cs="Times New Roman"/>
          <w:sz w:val="22"/>
          <w:szCs w:val="22"/>
        </w:rPr>
        <w:t xml:space="preserve">References should be indicated by a superscripted letter in the abstract text and included in the section </w:t>
      </w:r>
      <w:r w:rsidRPr="00527715">
        <w:rPr>
          <w:rFonts w:ascii="Times New Roman" w:hAnsi="Times New Roman"/>
          <w:sz w:val="22"/>
          <w:szCs w:val="22"/>
          <w:cs/>
        </w:rPr>
        <w:t>“</w:t>
      </w:r>
      <w:r w:rsidRPr="00527715">
        <w:rPr>
          <w:rFonts w:ascii="Times New Roman" w:hAnsi="Times New Roman" w:cs="Times New Roman"/>
          <w:sz w:val="22"/>
          <w:szCs w:val="22"/>
        </w:rPr>
        <w:t>Reference</w:t>
      </w:r>
      <w:r w:rsidRPr="00527715">
        <w:rPr>
          <w:rFonts w:ascii="Times New Roman" w:hAnsi="Times New Roman"/>
          <w:sz w:val="22"/>
          <w:szCs w:val="22"/>
          <w:cs/>
        </w:rPr>
        <w:t xml:space="preserve">” </w:t>
      </w:r>
      <w:r w:rsidRPr="00527715">
        <w:rPr>
          <w:rFonts w:ascii="Times New Roman" w:hAnsi="Times New Roman" w:cs="Times New Roman"/>
          <w:sz w:val="22"/>
          <w:szCs w:val="22"/>
        </w:rPr>
        <w:t>using ACS style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  <w:vertAlign w:val="superscript"/>
        </w:rPr>
        <w:t>1,2</w:t>
      </w:r>
      <w:r w:rsidRPr="0052771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A1A07D" w14:textId="77777777" w:rsidR="0017430B" w:rsidRDefault="0017430B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96C728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1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b/>
          <w:sz w:val="22"/>
          <w:szCs w:val="22"/>
        </w:rPr>
        <w:t>Introduction</w:t>
      </w:r>
    </w:p>
    <w:p w14:paraId="74632B03" w14:textId="3FB0598E" w:rsidR="006578AA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 xml:space="preserve">leave a blank line </w:t>
      </w:r>
      <w:r w:rsidR="00634F35">
        <w:rPr>
          <w:rFonts w:ascii="Times New Roman" w:hAnsi="Times New Roman" w:cs="Times New Roman"/>
          <w:sz w:val="22"/>
          <w:szCs w:val="22"/>
        </w:rPr>
        <w:t xml:space="preserve">after </w:t>
      </w:r>
      <w:r w:rsidR="006509B2">
        <w:rPr>
          <w:rFonts w:ascii="Times New Roman" w:hAnsi="Times New Roman" w:cs="Times New Roman"/>
          <w:sz w:val="22"/>
          <w:szCs w:val="22"/>
        </w:rPr>
        <w:t xml:space="preserve">the </w:t>
      </w:r>
      <w:r w:rsidR="00634F35">
        <w:rPr>
          <w:rFonts w:ascii="Times New Roman" w:hAnsi="Times New Roman" w:cs="Times New Roman"/>
          <w:sz w:val="22"/>
          <w:szCs w:val="22"/>
        </w:rPr>
        <w:t>section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71D01742" w14:textId="77777777" w:rsidR="00634F35" w:rsidRPr="00527715" w:rsidRDefault="00634F35" w:rsidP="006578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75F7FF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b/>
          <w:sz w:val="22"/>
          <w:szCs w:val="22"/>
        </w:rPr>
        <w:t>Materials and Methods</w:t>
      </w:r>
    </w:p>
    <w:p w14:paraId="17B7A650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1 Materials</w:t>
      </w:r>
    </w:p>
    <w:p w14:paraId="7B741922" w14:textId="71BD2D72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 xml:space="preserve">2 Synthesis </w:t>
      </w:r>
    </w:p>
    <w:p w14:paraId="2FF537E5" w14:textId="4BD0C2F2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 xml:space="preserve">3 </w:t>
      </w:r>
      <w:r w:rsidR="00D737A7">
        <w:rPr>
          <w:rFonts w:ascii="Times New Roman" w:hAnsi="Times New Roman" w:cs="Times New Roman"/>
          <w:b/>
          <w:sz w:val="22"/>
          <w:szCs w:val="22"/>
        </w:rPr>
        <w:t>Characterization</w:t>
      </w:r>
    </w:p>
    <w:p w14:paraId="6D6E207C" w14:textId="16AE81A5" w:rsidR="006578AA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 xml:space="preserve">leave a blank line </w:t>
      </w:r>
      <w:r w:rsidR="00634F35">
        <w:rPr>
          <w:rFonts w:ascii="Times New Roman" w:hAnsi="Times New Roman" w:cs="Times New Roman"/>
          <w:sz w:val="22"/>
          <w:szCs w:val="22"/>
        </w:rPr>
        <w:t xml:space="preserve">after </w:t>
      </w:r>
      <w:r w:rsidR="006509B2">
        <w:rPr>
          <w:rFonts w:ascii="Times New Roman" w:hAnsi="Times New Roman" w:cs="Times New Roman"/>
          <w:sz w:val="22"/>
          <w:szCs w:val="22"/>
        </w:rPr>
        <w:t xml:space="preserve">the </w:t>
      </w:r>
      <w:r w:rsidR="00634F35">
        <w:rPr>
          <w:rFonts w:ascii="Times New Roman" w:hAnsi="Times New Roman" w:cs="Times New Roman"/>
          <w:sz w:val="22"/>
          <w:szCs w:val="22"/>
        </w:rPr>
        <w:t>section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3572AFB9" w14:textId="77777777" w:rsidR="00634F35" w:rsidRPr="00527715" w:rsidRDefault="00634F35" w:rsidP="006578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4E11C26" w14:textId="7AD0F1FB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3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b/>
          <w:sz w:val="22"/>
          <w:szCs w:val="22"/>
        </w:rPr>
        <w:t xml:space="preserve">Results </w:t>
      </w:r>
    </w:p>
    <w:p w14:paraId="3B01B53F" w14:textId="18F85F1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3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1 Sub</w:t>
      </w:r>
      <w:r w:rsidR="00D737A7">
        <w:rPr>
          <w:rFonts w:ascii="Times New Roman" w:hAnsi="Times New Roman" w:cs="Times New Roman"/>
          <w:b/>
          <w:sz w:val="22"/>
          <w:szCs w:val="22"/>
        </w:rPr>
        <w:t>section 1</w:t>
      </w:r>
    </w:p>
    <w:p w14:paraId="4B930AC0" w14:textId="72978E74" w:rsidR="006578AA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3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2 S</w:t>
      </w:r>
      <w:r w:rsidR="00D737A7">
        <w:rPr>
          <w:rFonts w:ascii="Times New Roman" w:hAnsi="Times New Roman" w:cs="Times New Roman"/>
          <w:b/>
          <w:sz w:val="22"/>
          <w:szCs w:val="22"/>
        </w:rPr>
        <w:t>ubsection 2</w:t>
      </w:r>
    </w:p>
    <w:p w14:paraId="5233C5A2" w14:textId="68A99B6F" w:rsidR="005B2328" w:rsidRPr="00527715" w:rsidRDefault="005B2328" w:rsidP="005B232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3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527715">
        <w:rPr>
          <w:rFonts w:ascii="Times New Roman" w:hAnsi="Times New Roman" w:cs="Times New Roman"/>
          <w:b/>
          <w:sz w:val="22"/>
          <w:szCs w:val="22"/>
        </w:rPr>
        <w:t xml:space="preserve"> S</w:t>
      </w:r>
      <w:r>
        <w:rPr>
          <w:rFonts w:ascii="Times New Roman" w:hAnsi="Times New Roman" w:cs="Times New Roman"/>
          <w:b/>
          <w:sz w:val="22"/>
          <w:szCs w:val="22"/>
        </w:rPr>
        <w:t>ubsection 3</w:t>
      </w:r>
    </w:p>
    <w:p w14:paraId="7449E71A" w14:textId="77777777" w:rsidR="005B2328" w:rsidRPr="00527715" w:rsidRDefault="005B2328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1051EC" w14:textId="3DF39DBD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leave a blank line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0423B357" w14:textId="757CB446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Conclusion</w:t>
      </w:r>
    </w:p>
    <w:p w14:paraId="68A3B398" w14:textId="734D805E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2DC7C0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55026A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4A8B7B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4D5A189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2A2D2EB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B826C85" w14:textId="77777777" w:rsid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589FA6A" w14:textId="77777777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9589503" w14:textId="77777777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659927E" w14:textId="77777777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555D619" w14:textId="77777777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9034D42" w14:textId="77777777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EB79E16" w14:textId="77777777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538AC46" w14:textId="77777777" w:rsidR="0017430B" w:rsidRPr="00527715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A35E40E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07AB2C4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   </w:t>
      </w:r>
    </w:p>
    <w:p w14:paraId="2E29068F" w14:textId="1529C5E5" w:rsidR="00527715" w:rsidRPr="00527715" w:rsidRDefault="00527715" w:rsidP="00527715">
      <w:pPr>
        <w:jc w:val="both"/>
        <w:rPr>
          <w:rFonts w:ascii="Times New Roman" w:hAnsi="Times New Roman"/>
          <w:sz w:val="22"/>
          <w:szCs w:val="22"/>
          <w:cs/>
        </w:rPr>
        <w:sectPr w:rsidR="00527715" w:rsidRPr="00527715" w:rsidSect="00527715">
          <w:type w:val="continuous"/>
          <w:pgSz w:w="11907" w:h="16840" w:code="9"/>
          <w:pgMar w:top="1440" w:right="1021" w:bottom="993" w:left="1298" w:header="0" w:footer="622" w:gutter="0"/>
          <w:cols w:num="2" w:space="708"/>
          <w:docGrid w:linePitch="360"/>
        </w:sectPr>
      </w:pPr>
      <w:r w:rsidRPr="00527715">
        <w:rPr>
          <w:rFonts w:ascii="Times New Roman" w:hAnsi="Times New Roman" w:cs="Times New Roman"/>
          <w:b/>
          <w:sz w:val="22"/>
          <w:szCs w:val="22"/>
        </w:rPr>
        <w:t>Figure 1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Figure</w:t>
      </w:r>
      <w:r w:rsidR="00D737A7">
        <w:rPr>
          <w:rFonts w:ascii="Times New Roman" w:hAnsi="Times New Roman" w:cs="Times New Roman"/>
          <w:sz w:val="22"/>
          <w:szCs w:val="22"/>
        </w:rPr>
        <w:t xml:space="preserve"> can be in one- or two-column format and </w:t>
      </w:r>
      <w:r w:rsidRPr="00527715">
        <w:rPr>
          <w:rFonts w:ascii="Times New Roman" w:hAnsi="Times New Roman" w:cs="Times New Roman"/>
          <w:sz w:val="22"/>
          <w:szCs w:val="22"/>
        </w:rPr>
        <w:t>should have sufficient resolution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All figures must be referred in the text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Previously published figures must include a reference and a copyright statement</w:t>
      </w:r>
      <w:r w:rsidR="00D737A7">
        <w:rPr>
          <w:rFonts w:ascii="Times New Roman" w:hAnsi="Times New Roman" w:cs="Times New Roman"/>
          <w:sz w:val="22"/>
          <w:szCs w:val="22"/>
        </w:rPr>
        <w:t>.</w:t>
      </w:r>
    </w:p>
    <w:p w14:paraId="76ED7170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25DF8F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b/>
        </w:rPr>
      </w:pPr>
    </w:p>
    <w:p w14:paraId="7FF8FFE1" w14:textId="77777777" w:rsidR="0017430B" w:rsidRDefault="0017430B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E7D6955" w14:textId="77777777" w:rsidR="0017430B" w:rsidRDefault="0017430B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3E8877" w14:textId="77777777" w:rsidR="0017430B" w:rsidRDefault="0017430B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062BFA" w14:textId="1E9487CD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Figure 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</w:rPr>
        <w:t xml:space="preserve"> Example of a figure in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>column format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 xml:space="preserve">For </w:t>
      </w:r>
      <w:r w:rsidR="006509B2">
        <w:rPr>
          <w:rFonts w:ascii="Times New Roman" w:hAnsi="Times New Roman" w:cs="Times New Roman"/>
          <w:sz w:val="22"/>
          <w:szCs w:val="22"/>
        </w:rPr>
        <w:t xml:space="preserve">the </w:t>
      </w:r>
      <w:r w:rsidRPr="00527715">
        <w:rPr>
          <w:rFonts w:ascii="Times New Roman" w:hAnsi="Times New Roman" w:cs="Times New Roman"/>
          <w:sz w:val="22"/>
          <w:szCs w:val="22"/>
        </w:rPr>
        <w:t>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 xml:space="preserve">column format, the figure should be at </w:t>
      </w:r>
      <w:r w:rsidR="0022117F">
        <w:rPr>
          <w:rFonts w:ascii="Times New Roman" w:hAnsi="Times New Roman" w:cs="Times New Roman"/>
          <w:sz w:val="22"/>
          <w:szCs w:val="22"/>
        </w:rPr>
        <w:t xml:space="preserve">the </w:t>
      </w:r>
      <w:r w:rsidRPr="00527715">
        <w:rPr>
          <w:rFonts w:ascii="Times New Roman" w:hAnsi="Times New Roman" w:cs="Times New Roman"/>
          <w:sz w:val="22"/>
          <w:szCs w:val="22"/>
        </w:rPr>
        <w:t>top or bottom of the page</w:t>
      </w:r>
      <w:r w:rsidRPr="00527715">
        <w:rPr>
          <w:rFonts w:ascii="Times New Roman" w:hAnsi="Times New Roman"/>
          <w:sz w:val="22"/>
          <w:szCs w:val="22"/>
          <w:cs/>
        </w:rPr>
        <w:t>.</w:t>
      </w:r>
    </w:p>
    <w:p w14:paraId="05BBE37C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1412AD18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78EA04D1" w14:textId="77777777" w:rsidR="00527715" w:rsidRPr="00527715" w:rsidRDefault="00527715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C7B3C5" w14:textId="77777777" w:rsidR="00527715" w:rsidRPr="00527715" w:rsidRDefault="00527715" w:rsidP="006578AA">
      <w:pPr>
        <w:jc w:val="both"/>
        <w:rPr>
          <w:rFonts w:ascii="Times New Roman" w:hAnsi="Times New Roman"/>
          <w:b/>
          <w:bCs/>
          <w:sz w:val="22"/>
          <w:szCs w:val="22"/>
          <w:cs/>
        </w:rPr>
        <w:sectPr w:rsidR="00527715" w:rsidRPr="00527715" w:rsidSect="00527715">
          <w:type w:val="continuous"/>
          <w:pgSz w:w="11907" w:h="16840" w:code="9"/>
          <w:pgMar w:top="1440" w:right="1021" w:bottom="993" w:left="1298" w:header="0" w:footer="622" w:gutter="0"/>
          <w:cols w:space="708"/>
          <w:docGrid w:linePitch="360"/>
        </w:sectPr>
      </w:pPr>
    </w:p>
    <w:p w14:paraId="3C48717F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Acknowledgements</w:t>
      </w:r>
    </w:p>
    <w:p w14:paraId="4236E250" w14:textId="6B68626B" w:rsidR="006578AA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leave a blank line</w:t>
      </w:r>
      <w:r w:rsidR="00634F35">
        <w:rPr>
          <w:rFonts w:ascii="Times New Roman" w:hAnsi="Times New Roman" w:cs="Times New Roman"/>
          <w:sz w:val="22"/>
          <w:szCs w:val="22"/>
        </w:rPr>
        <w:t xml:space="preserve"> after </w:t>
      </w:r>
      <w:r w:rsidR="006509B2">
        <w:rPr>
          <w:rFonts w:ascii="Times New Roman" w:hAnsi="Times New Roman" w:cs="Times New Roman"/>
          <w:sz w:val="22"/>
          <w:szCs w:val="22"/>
        </w:rPr>
        <w:t xml:space="preserve">the </w:t>
      </w:r>
      <w:r w:rsidR="00634F35">
        <w:rPr>
          <w:rFonts w:ascii="Times New Roman" w:hAnsi="Times New Roman" w:cs="Times New Roman"/>
          <w:sz w:val="22"/>
          <w:szCs w:val="22"/>
        </w:rPr>
        <w:t>section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6C44B409" w14:textId="77777777" w:rsidR="00634F35" w:rsidRPr="00527715" w:rsidRDefault="00634F35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94F459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 xml:space="preserve">References </w:t>
      </w: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In ACS style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0B37175B" w14:textId="3BC929D9" w:rsidR="00D737A7" w:rsidRPr="007C5D3F" w:rsidRDefault="00D737A7" w:rsidP="00D737A7">
      <w:pPr>
        <w:pStyle w:val="EndNoteBibliograph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5D3F">
        <w:rPr>
          <w:rFonts w:ascii="Times New Roman" w:hAnsi="Times New Roman" w:cs="Times New Roman"/>
        </w:rPr>
        <w:t xml:space="preserve">Chen, C.;  Ye, W.;  Zuo, Y.;  Zheng, C.; Ong, S. P., Graph Networks as a Universal Machine Learning Framework for Molecules </w:t>
      </w:r>
      <w:r w:rsidRPr="007C5D3F">
        <w:rPr>
          <w:rFonts w:ascii="Times New Roman" w:hAnsi="Times New Roman" w:cs="Times New Roman"/>
        </w:rPr>
        <w:t xml:space="preserve">and Crystals. </w:t>
      </w:r>
      <w:r w:rsidRPr="007C5D3F">
        <w:rPr>
          <w:rFonts w:ascii="Times New Roman" w:hAnsi="Times New Roman" w:cs="Times New Roman"/>
          <w:i/>
        </w:rPr>
        <w:t>Chem</w:t>
      </w:r>
      <w:r>
        <w:rPr>
          <w:rFonts w:ascii="Times New Roman" w:hAnsi="Times New Roman" w:cs="Times New Roman"/>
          <w:i/>
        </w:rPr>
        <w:t>.</w:t>
      </w:r>
      <w:r w:rsidRPr="007C5D3F">
        <w:rPr>
          <w:rFonts w:ascii="Times New Roman" w:hAnsi="Times New Roman" w:cs="Times New Roman"/>
          <w:i/>
        </w:rPr>
        <w:t xml:space="preserve"> Mater</w:t>
      </w:r>
      <w:r>
        <w:rPr>
          <w:rFonts w:ascii="Times New Roman" w:hAnsi="Times New Roman" w:cs="Times New Roman"/>
          <w:i/>
        </w:rPr>
        <w:t>.</w:t>
      </w:r>
      <w:r w:rsidRPr="007C5D3F">
        <w:rPr>
          <w:rFonts w:ascii="Times New Roman" w:hAnsi="Times New Roman" w:cs="Times New Roman"/>
          <w:i/>
        </w:rPr>
        <w:t xml:space="preserve"> </w:t>
      </w:r>
      <w:r w:rsidRPr="007C5D3F">
        <w:rPr>
          <w:rFonts w:ascii="Times New Roman" w:hAnsi="Times New Roman" w:cs="Times New Roman"/>
          <w:b/>
        </w:rPr>
        <w:t>2019,</w:t>
      </w:r>
      <w:r w:rsidRPr="007C5D3F">
        <w:rPr>
          <w:rFonts w:ascii="Times New Roman" w:hAnsi="Times New Roman" w:cs="Times New Roman"/>
        </w:rPr>
        <w:t xml:space="preserve"> </w:t>
      </w:r>
      <w:r w:rsidRPr="007C5D3F">
        <w:rPr>
          <w:rFonts w:ascii="Times New Roman" w:hAnsi="Times New Roman" w:cs="Times New Roman"/>
          <w:i/>
        </w:rPr>
        <w:t>31</w:t>
      </w:r>
      <w:r w:rsidRPr="007C5D3F">
        <w:rPr>
          <w:rFonts w:ascii="Times New Roman" w:hAnsi="Times New Roman" w:cs="Times New Roman"/>
        </w:rPr>
        <w:t>, 3564-3572.</w:t>
      </w:r>
    </w:p>
    <w:p w14:paraId="5B87C1CB" w14:textId="6E1E94D5" w:rsidR="00D737A7" w:rsidRPr="007C5D3F" w:rsidRDefault="00D737A7" w:rsidP="00D737A7">
      <w:pPr>
        <w:pStyle w:val="EndNoteBibliograph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5D3F">
        <w:rPr>
          <w:rFonts w:ascii="Times New Roman" w:hAnsi="Times New Roman" w:cs="Times New Roman"/>
        </w:rPr>
        <w:t xml:space="preserve">Artrith, N.;  Lin, Z.; Chen, J. G., Predicting the Activity and Selectivity of Bimetallic Metal Catalysts for Ethanol Reforming using Machine Learning. </w:t>
      </w:r>
      <w:r w:rsidRPr="007C5D3F">
        <w:rPr>
          <w:rFonts w:ascii="Times New Roman" w:hAnsi="Times New Roman" w:cs="Times New Roman"/>
          <w:i/>
        </w:rPr>
        <w:t>ACS Catal</w:t>
      </w:r>
      <w:r>
        <w:rPr>
          <w:rFonts w:ascii="Times New Roman" w:hAnsi="Times New Roman" w:cs="Times New Roman"/>
          <w:i/>
        </w:rPr>
        <w:t>.</w:t>
      </w:r>
      <w:r w:rsidRPr="007C5D3F">
        <w:rPr>
          <w:rFonts w:ascii="Times New Roman" w:hAnsi="Times New Roman" w:cs="Times New Roman"/>
          <w:i/>
        </w:rPr>
        <w:t xml:space="preserve"> </w:t>
      </w:r>
      <w:r w:rsidRPr="007C5D3F">
        <w:rPr>
          <w:rFonts w:ascii="Times New Roman" w:hAnsi="Times New Roman" w:cs="Times New Roman"/>
          <w:b/>
        </w:rPr>
        <w:t>2020,</w:t>
      </w:r>
      <w:r w:rsidRPr="007C5D3F">
        <w:rPr>
          <w:rFonts w:ascii="Times New Roman" w:hAnsi="Times New Roman" w:cs="Times New Roman"/>
        </w:rPr>
        <w:t xml:space="preserve"> </w:t>
      </w:r>
      <w:r w:rsidRPr="007C5D3F">
        <w:rPr>
          <w:rFonts w:ascii="Times New Roman" w:hAnsi="Times New Roman" w:cs="Times New Roman"/>
          <w:i/>
        </w:rPr>
        <w:t>10</w:t>
      </w:r>
      <w:r w:rsidRPr="007C5D3F">
        <w:rPr>
          <w:rFonts w:ascii="Times New Roman" w:hAnsi="Times New Roman" w:cs="Times New Roman"/>
        </w:rPr>
        <w:t>, 9438-9444.</w:t>
      </w:r>
    </w:p>
    <w:p w14:paraId="1E209F44" w14:textId="7E998F85" w:rsidR="006578AA" w:rsidRPr="00527715" w:rsidRDefault="006578AA" w:rsidP="00D737A7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sectPr w:rsidR="006578AA" w:rsidRPr="00527715" w:rsidSect="00527715">
      <w:type w:val="continuous"/>
      <w:pgSz w:w="11907" w:h="16840" w:code="9"/>
      <w:pgMar w:top="1440" w:right="1021" w:bottom="993" w:left="1298" w:header="0" w:footer="62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AF30" w14:textId="77777777" w:rsidR="00BF38B0" w:rsidRDefault="00BF38B0" w:rsidP="00061942">
      <w:r>
        <w:separator/>
      </w:r>
    </w:p>
  </w:endnote>
  <w:endnote w:type="continuationSeparator" w:id="0">
    <w:p w14:paraId="4D361FCE" w14:textId="77777777" w:rsidR="00BF38B0" w:rsidRDefault="00BF38B0" w:rsidP="0006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8C8D" w14:textId="77777777" w:rsidR="00D737A7" w:rsidRDefault="00D73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BFE5" w14:textId="77777777" w:rsidR="00527715" w:rsidRPr="00527715" w:rsidRDefault="00527715" w:rsidP="00527715">
    <w:pPr>
      <w:tabs>
        <w:tab w:val="center" w:pos="4320"/>
        <w:tab w:val="right" w:pos="9029"/>
      </w:tabs>
      <w:rPr>
        <w:rFonts w:ascii="Times New Roman" w:hAnsi="Times New Roman" w:cs="Times New Roman"/>
        <w:b/>
        <w:color w:val="FF0000"/>
      </w:rPr>
    </w:pPr>
  </w:p>
  <w:p w14:paraId="346D73CE" w14:textId="50C425AF" w:rsidR="00527715" w:rsidRPr="00D737A7" w:rsidRDefault="00F37DAA" w:rsidP="00D737A7">
    <w:pPr>
      <w:pBdr>
        <w:top w:val="single" w:sz="4" w:space="17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hAnsi="Times New Roman" w:cstheme="minorBidi"/>
        <w:color w:val="000000"/>
        <w:sz w:val="22"/>
        <w:szCs w:val="22"/>
        <w:cs/>
      </w:rPr>
    </w:pPr>
    <w:r>
      <w:rPr>
        <w:noProof/>
      </w:rPr>
      <w:drawing>
        <wp:inline distT="0" distB="0" distL="0" distR="0" wp14:anchorId="0FE68252" wp14:editId="19222BCE">
          <wp:extent cx="455880" cy="536533"/>
          <wp:effectExtent l="0" t="0" r="1905" b="0"/>
          <wp:docPr id="1804515883" name="Picture 5" descr="Nanoassociation | Nanotechnology Association of Thai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anoassociation | Nanotechnology Association of Thai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652" cy="542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37A7">
      <w:rPr>
        <w:rFonts w:ascii="Times New Roman" w:hAnsi="Times New Roman" w:cstheme="minorBidi" w:hint="cs"/>
        <w:color w:val="000000"/>
        <w:sz w:val="22"/>
        <w:szCs w:val="22"/>
        <w:cs/>
      </w:rPr>
      <w:t xml:space="preserve"> </w:t>
    </w:r>
    <w:r w:rsidR="00D737A7">
      <w:rPr>
        <w:rFonts w:ascii="Times New Roman" w:hAnsi="Times New Roman" w:cstheme="minorBidi"/>
        <w:color w:val="000000"/>
        <w:sz w:val="22"/>
        <w:szCs w:val="22"/>
      </w:rPr>
      <w:t xml:space="preserve">   </w:t>
    </w:r>
    <w:r w:rsidR="00D737A7">
      <w:rPr>
        <w:noProof/>
      </w:rPr>
      <w:drawing>
        <wp:inline distT="0" distB="0" distL="0" distR="0" wp14:anchorId="6E006798" wp14:editId="3D534B88">
          <wp:extent cx="1407191" cy="356788"/>
          <wp:effectExtent l="0" t="0" r="2540" b="5715"/>
          <wp:docPr id="981450589" name="Picture 6" descr="หน้าแร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หน้าแรก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372" cy="3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37A7" w:rsidRPr="00D737A7">
      <w:t xml:space="preserve"> </w:t>
    </w:r>
    <w:r w:rsidR="00D737A7">
      <w:t xml:space="preserve">   </w:t>
    </w:r>
    <w:r w:rsidR="00D737A7">
      <w:rPr>
        <w:noProof/>
      </w:rPr>
      <w:drawing>
        <wp:inline distT="0" distB="0" distL="0" distR="0" wp14:anchorId="4050F829" wp14:editId="56EBBBAE">
          <wp:extent cx="752268" cy="295321"/>
          <wp:effectExtent l="0" t="0" r="0" b="0"/>
          <wp:docPr id="945137274" name="Picture 7" descr="VISTEC: Vidyasirimedhi Institute of Science and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STEC: Vidyasirimedhi Institute of Science and Technolog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36" cy="30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50D2" w14:textId="77777777" w:rsidR="00D737A7" w:rsidRDefault="00D73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65B5" w14:textId="77777777" w:rsidR="00BF38B0" w:rsidRDefault="00BF38B0" w:rsidP="00061942">
      <w:r>
        <w:separator/>
      </w:r>
    </w:p>
  </w:footnote>
  <w:footnote w:type="continuationSeparator" w:id="0">
    <w:p w14:paraId="3A3E579E" w14:textId="77777777" w:rsidR="00BF38B0" w:rsidRDefault="00BF38B0" w:rsidP="0006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85F2" w14:textId="77777777" w:rsidR="00D737A7" w:rsidRDefault="00D73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4D6F" w14:textId="0A0EEDD7" w:rsidR="00061942" w:rsidRDefault="00D737A7" w:rsidP="00B06FE7">
    <w:pPr>
      <w:pStyle w:val="Header"/>
      <w:ind w:left="-99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CFDF7" wp14:editId="3BF52121">
          <wp:simplePos x="0" y="0"/>
          <wp:positionH relativeFrom="margin">
            <wp:align>left</wp:align>
          </wp:positionH>
          <wp:positionV relativeFrom="paragraph">
            <wp:posOffset>65405</wp:posOffset>
          </wp:positionV>
          <wp:extent cx="481330" cy="848995"/>
          <wp:effectExtent l="0" t="0" r="0" b="825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330" cy="84899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F4A08" w14:textId="1C384AF7" w:rsidR="00D737A7" w:rsidRPr="00D737A7" w:rsidRDefault="00D737A7" w:rsidP="00D737A7">
    <w:pPr>
      <w:pStyle w:val="Header"/>
      <w:ind w:left="-1276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 xml:space="preserve">                                            </w:t>
    </w:r>
    <w:r w:rsidRPr="00D737A7">
      <w:rPr>
        <w:rFonts w:ascii="Times New Roman" w:hAnsi="Times New Roman" w:cs="Times New Roman"/>
        <w:noProof/>
        <w:sz w:val="20"/>
        <w:szCs w:val="20"/>
      </w:rPr>
      <w:t>The 8</w:t>
    </w:r>
    <w:r w:rsidRPr="0027337E">
      <w:rPr>
        <w:rFonts w:ascii="Times New Roman" w:hAnsi="Times New Roman" w:cs="Times New Roman"/>
        <w:noProof/>
        <w:sz w:val="20"/>
        <w:szCs w:val="20"/>
        <w:vertAlign w:val="superscript"/>
      </w:rPr>
      <w:t>th</w:t>
    </w:r>
    <w:r w:rsidRPr="00D737A7">
      <w:rPr>
        <w:rFonts w:ascii="Times New Roman" w:hAnsi="Times New Roman" w:cs="Times New Roman"/>
        <w:noProof/>
        <w:sz w:val="20"/>
        <w:szCs w:val="20"/>
      </w:rPr>
      <w:t xml:space="preserve"> International Conference on Nanotechnology – NanoThailand 2023</w:t>
    </w:r>
    <w:r w:rsidRPr="00D737A7">
      <w:rPr>
        <w:noProof/>
      </w:rPr>
      <w:t xml:space="preserve"> </w:t>
    </w:r>
  </w:p>
  <w:p w14:paraId="604809DE" w14:textId="115E22BE" w:rsidR="00D737A7" w:rsidRPr="00D737A7" w:rsidRDefault="00D737A7" w:rsidP="00D737A7">
    <w:pPr>
      <w:pStyle w:val="Header"/>
      <w:ind w:left="-1276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 xml:space="preserve">                                            </w:t>
    </w:r>
    <w:r w:rsidRPr="00D737A7">
      <w:rPr>
        <w:rFonts w:ascii="Times New Roman" w:hAnsi="Times New Roman" w:cs="Times New Roman"/>
        <w:noProof/>
        <w:sz w:val="20"/>
        <w:szCs w:val="20"/>
      </w:rPr>
      <w:t>November 29 – December 1, 2023</w:t>
    </w:r>
  </w:p>
  <w:p w14:paraId="01825180" w14:textId="431AAF20" w:rsidR="00B06FE7" w:rsidRPr="00D737A7" w:rsidRDefault="00D737A7" w:rsidP="00D737A7">
    <w:pPr>
      <w:pStyle w:val="Header"/>
      <w:ind w:left="-127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 xml:space="preserve">                                            </w:t>
    </w:r>
    <w:r w:rsidRPr="00D737A7">
      <w:rPr>
        <w:rFonts w:ascii="Times New Roman" w:hAnsi="Times New Roman" w:cs="Times New Roman"/>
        <w:noProof/>
        <w:sz w:val="20"/>
        <w:szCs w:val="20"/>
      </w:rPr>
      <w:t xml:space="preserve">Dusit Thani Pattaya, Chonburi,Thailand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D4E8" w14:textId="77777777" w:rsidR="00D737A7" w:rsidRDefault="00D73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3B24"/>
    <w:multiLevelType w:val="multilevel"/>
    <w:tmpl w:val="30128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764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3sDCyNLE0MDWyNDdS0lEKTi0uzszPAykwqwUA1Hq4+CwAAAA="/>
  </w:docVars>
  <w:rsids>
    <w:rsidRoot w:val="00061942"/>
    <w:rsid w:val="00037A2E"/>
    <w:rsid w:val="00044AE9"/>
    <w:rsid w:val="00061942"/>
    <w:rsid w:val="000903E2"/>
    <w:rsid w:val="0013283D"/>
    <w:rsid w:val="00145BBC"/>
    <w:rsid w:val="0017430B"/>
    <w:rsid w:val="00186A4F"/>
    <w:rsid w:val="00200AC6"/>
    <w:rsid w:val="0022117F"/>
    <w:rsid w:val="0024070C"/>
    <w:rsid w:val="0027337E"/>
    <w:rsid w:val="00321137"/>
    <w:rsid w:val="003A64AE"/>
    <w:rsid w:val="003E5C6A"/>
    <w:rsid w:val="00431BAC"/>
    <w:rsid w:val="004A46C5"/>
    <w:rsid w:val="004A505E"/>
    <w:rsid w:val="004E681C"/>
    <w:rsid w:val="00527715"/>
    <w:rsid w:val="005B2328"/>
    <w:rsid w:val="005E5402"/>
    <w:rsid w:val="005E685F"/>
    <w:rsid w:val="00634F35"/>
    <w:rsid w:val="006509B2"/>
    <w:rsid w:val="00654870"/>
    <w:rsid w:val="006578AA"/>
    <w:rsid w:val="00763A2E"/>
    <w:rsid w:val="007E6B23"/>
    <w:rsid w:val="008A1295"/>
    <w:rsid w:val="008D0962"/>
    <w:rsid w:val="00917414"/>
    <w:rsid w:val="00932A52"/>
    <w:rsid w:val="00A936A7"/>
    <w:rsid w:val="00B06FE7"/>
    <w:rsid w:val="00B51541"/>
    <w:rsid w:val="00BF38B0"/>
    <w:rsid w:val="00C02681"/>
    <w:rsid w:val="00C42505"/>
    <w:rsid w:val="00C465C5"/>
    <w:rsid w:val="00CC2F10"/>
    <w:rsid w:val="00CD3329"/>
    <w:rsid w:val="00CE207F"/>
    <w:rsid w:val="00D170F6"/>
    <w:rsid w:val="00D737A7"/>
    <w:rsid w:val="00D73DB5"/>
    <w:rsid w:val="00DB1F16"/>
    <w:rsid w:val="00E3403C"/>
    <w:rsid w:val="00E538A3"/>
    <w:rsid w:val="00E96347"/>
    <w:rsid w:val="00EB5782"/>
    <w:rsid w:val="00F37DAA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B5B0F8"/>
  <w15:docId w15:val="{7AC44E77-0C2B-4ECD-A648-DEF46C8D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03C"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942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061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42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81"/>
    <w:rPr>
      <w:rFonts w:ascii="Tahoma" w:hAnsi="Tahoma" w:cs="Angsana New"/>
      <w:sz w:val="16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D737A7"/>
    <w:pPr>
      <w:spacing w:after="160"/>
    </w:pPr>
    <w:rPr>
      <w:rFonts w:ascii="Calibri" w:hAnsi="Calibri" w:cs="Calibri"/>
      <w:noProof/>
      <w:sz w:val="22"/>
      <w:szCs w:val="28"/>
    </w:rPr>
  </w:style>
  <w:style w:type="character" w:customStyle="1" w:styleId="EndNoteBibliographyChar">
    <w:name w:val="EndNote Bibliography Char"/>
    <w:basedOn w:val="DefaultParagraphFont"/>
    <w:link w:val="EndNoteBibliography"/>
    <w:rsid w:val="00D737A7"/>
    <w:rPr>
      <w:rFonts w:ascii="Calibri" w:hAnsi="Calibri" w:cs="Calibri"/>
      <w:noProof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1646</Characters>
  <Application>Microsoft Office Word</Application>
  <DocSecurity>0</DocSecurity>
  <Lines>109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Paweesuda Nupap</dc:creator>
  <cp:lastModifiedBy>Supawadee Namuangruk</cp:lastModifiedBy>
  <cp:revision>9</cp:revision>
  <cp:lastPrinted>2022-06-01T11:00:00Z</cp:lastPrinted>
  <dcterms:created xsi:type="dcterms:W3CDTF">2023-11-06T02:19:00Z</dcterms:created>
  <dcterms:modified xsi:type="dcterms:W3CDTF">2023-11-06T03:44:00Z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ddd91adefe020d2ef7826cf6a2783d291082c561263a6c0aef372c678095a254</vt:lpwstr>
  </property>
</Properties>
</file>